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EEAA" w14:textId="77777777" w:rsidR="00C93E9F" w:rsidRPr="00C93E9F" w:rsidRDefault="00000000" w:rsidP="00AC33BB">
      <w:pPr>
        <w:widowControl w:val="0"/>
        <w:ind w:firstLine="709"/>
        <w:jc w:val="right"/>
      </w:pPr>
      <w:r w:rsidRPr="00C93E9F">
        <w:t xml:space="preserve">Михайлюк Ірина Романівна, </w:t>
      </w:r>
      <w:proofErr w:type="spellStart"/>
      <w:r w:rsidRPr="00C93E9F">
        <w:t>канд</w:t>
      </w:r>
      <w:proofErr w:type="spellEnd"/>
      <w:r w:rsidR="00C93E9F" w:rsidRPr="00C93E9F">
        <w:t>.</w:t>
      </w:r>
      <w:r w:rsidRPr="00C93E9F">
        <w:t xml:space="preserve"> </w:t>
      </w:r>
      <w:proofErr w:type="spellStart"/>
      <w:r w:rsidRPr="00C93E9F">
        <w:t>пед</w:t>
      </w:r>
      <w:r w:rsidR="00C93E9F" w:rsidRPr="00C93E9F">
        <w:t>.</w:t>
      </w:r>
      <w:r w:rsidRPr="00C93E9F">
        <w:t>наук</w:t>
      </w:r>
      <w:proofErr w:type="spellEnd"/>
      <w:r w:rsidRPr="00C93E9F">
        <w:t>, доцент</w:t>
      </w:r>
    </w:p>
    <w:p w14:paraId="16A40FFF" w14:textId="70B088B1" w:rsidR="00C93E9F" w:rsidRPr="00C93E9F" w:rsidRDefault="00000000" w:rsidP="00AC33BB">
      <w:pPr>
        <w:widowControl w:val="0"/>
        <w:ind w:firstLine="709"/>
        <w:jc w:val="right"/>
      </w:pPr>
      <w:r w:rsidRPr="00C93E9F">
        <w:t xml:space="preserve"> І</w:t>
      </w:r>
      <w:r w:rsidR="00C93E9F" w:rsidRPr="00C93E9F">
        <w:t>ФНТУНГ, м. І</w:t>
      </w:r>
      <w:r w:rsidR="00C93E9F">
        <w:t>в</w:t>
      </w:r>
      <w:r w:rsidRPr="00C93E9F">
        <w:t>ано-Франківськ</w:t>
      </w:r>
    </w:p>
    <w:p w14:paraId="5FD3E2F2" w14:textId="77777777" w:rsidR="00C93E9F" w:rsidRDefault="00C93E9F" w:rsidP="00AC33BB">
      <w:pPr>
        <w:widowControl w:val="0"/>
        <w:ind w:firstLine="709"/>
        <w:jc w:val="right"/>
      </w:pPr>
      <w:hyperlink r:id="rId6" w:history="1">
        <w:r w:rsidRPr="00003A63">
          <w:rPr>
            <w:rStyle w:val="a5"/>
          </w:rPr>
          <w:t>https://orcid.org/0000-0002-6489-3982</w:t>
        </w:r>
      </w:hyperlink>
    </w:p>
    <w:p w14:paraId="7EC3F3B7" w14:textId="253FAB87" w:rsidR="00C93E9F" w:rsidRPr="00C93E9F" w:rsidRDefault="00000000" w:rsidP="00AC33BB">
      <w:pPr>
        <w:widowControl w:val="0"/>
        <w:ind w:firstLine="709"/>
        <w:jc w:val="right"/>
      </w:pPr>
      <w:r w:rsidRPr="00C93E9F">
        <w:t xml:space="preserve">Мурава Ольга Ігорівна, студент </w:t>
      </w:r>
    </w:p>
    <w:p w14:paraId="190C424F" w14:textId="3F78DC72" w:rsidR="00C93E9F" w:rsidRPr="00C93E9F" w:rsidRDefault="00C93E9F" w:rsidP="00AC33BB">
      <w:pPr>
        <w:widowControl w:val="0"/>
        <w:ind w:firstLine="709"/>
        <w:jc w:val="right"/>
      </w:pPr>
      <w:r w:rsidRPr="00C93E9F">
        <w:t>ІФНТУНГ, м. І</w:t>
      </w:r>
      <w:r>
        <w:t>в</w:t>
      </w:r>
      <w:r w:rsidRPr="00C93E9F">
        <w:t>ано-Франківськ</w:t>
      </w:r>
    </w:p>
    <w:p w14:paraId="00000003" w14:textId="77777777" w:rsidR="00741FA7" w:rsidRDefault="00741FA7" w:rsidP="00AC33BB">
      <w:pPr>
        <w:widowControl w:val="0"/>
        <w:ind w:firstLine="709"/>
        <w:jc w:val="right"/>
      </w:pPr>
    </w:p>
    <w:p w14:paraId="00000004" w14:textId="77777777" w:rsidR="00741FA7" w:rsidRDefault="00000000" w:rsidP="00AC33BB">
      <w:pPr>
        <w:widowControl w:val="0"/>
        <w:ind w:firstLine="709"/>
        <w:jc w:val="center"/>
        <w:rPr>
          <w:b/>
        </w:rPr>
      </w:pPr>
      <w:r>
        <w:t>Р</w:t>
      </w:r>
      <w:r>
        <w:rPr>
          <w:b/>
        </w:rPr>
        <w:t>ОЗВИТОК М’ЯКИХ НАВИЧОК ІТ-ФАХІВЦЯ ПІД ЧАС ВИВЧЕННЯ ДИСЦИПЛІНИ «ОСНОВИ ПРОГРАМУВАННЯ»</w:t>
      </w:r>
    </w:p>
    <w:p w14:paraId="00000005" w14:textId="77777777" w:rsidR="00741FA7" w:rsidRDefault="00741FA7" w:rsidP="00AC33BB">
      <w:pPr>
        <w:widowControl w:val="0"/>
        <w:ind w:firstLine="709"/>
      </w:pPr>
      <w:bookmarkStart w:id="0" w:name="_gjdgxs" w:colFirst="0" w:colLast="0"/>
      <w:bookmarkEnd w:id="0"/>
    </w:p>
    <w:p w14:paraId="00000006" w14:textId="77777777" w:rsidR="00741FA7" w:rsidRDefault="00000000" w:rsidP="00AC33BB">
      <w:pPr>
        <w:widowControl w:val="0"/>
        <w:ind w:firstLine="709"/>
      </w:pPr>
      <w:r>
        <w:t>Успіх ІТ-проектів і  розвиток професійний розвиток ІТ-фахівця залежить  від синергії технічних та так званих м'яких навичок. Поглиблення умінь і навиків у технічній сфері справді є надзвичайно важливим, але недооцінювати роль м'яких навичок - це як готуватися до гри у шахи, знаючи лише правила, але не розуміючи стратегії гри.</w:t>
      </w:r>
    </w:p>
    <w:p w14:paraId="0EF135EE" w14:textId="77777777" w:rsidR="00264534" w:rsidRDefault="00000000" w:rsidP="00AC33BB">
      <w:pPr>
        <w:widowControl w:val="0"/>
        <w:ind w:firstLine="709"/>
      </w:pPr>
      <w:r>
        <w:t xml:space="preserve">Що таке м'які навички? Це навички, що не обов'язково пов'язані з конкретною професією або технологією, але мають вирішальне значення для успішного спілкування, співпраці та досягнення результатів у команді [1]. Це, зокрема, вміння слухати, спілкуватися, розв'язувати конфлікти, керувати часом і </w:t>
      </w:r>
      <w:proofErr w:type="spellStart"/>
      <w:r>
        <w:t>т.д</w:t>
      </w:r>
      <w:proofErr w:type="spellEnd"/>
      <w:r>
        <w:t>.</w:t>
      </w:r>
      <w:r w:rsidR="00C93E9F">
        <w:t xml:space="preserve"> </w:t>
      </w:r>
      <w:r>
        <w:t>У світі програмування, де переважають алгоритми та коди, може здатися, що м'які навички не мають такого великого значення. Однак, насправді, це не так. Без належного розвитку м'яких навичок потенціал у сфері програмування може бути обмеженим.</w:t>
      </w:r>
      <w:r w:rsidR="00C93E9F">
        <w:t xml:space="preserve"> </w:t>
      </w:r>
      <w:r>
        <w:t>Технічні знання та вміння створювати ефективний код є фундаментом ІТ-фахівця.  При роботі  в команді або спілкування з клієнтами важливо володіти вмінням пояснювати складні концепції простими словами, слухати інших, бути толерантними до різних точок зору, адаптуватися до змін та багато іншого [2].</w:t>
      </w:r>
      <w:r w:rsidR="00C93E9F">
        <w:t xml:space="preserve"> </w:t>
      </w:r>
      <w:r>
        <w:t xml:space="preserve">Підвищення рівня м'яких навичок може впливати на успіх настільки, як і вивчення нових технічних концепцій. Уміння працювати ефективно в команді, вирішувати конфлікти мирним шляхом й ефективно </w:t>
      </w:r>
      <w:proofErr w:type="spellStart"/>
      <w:r>
        <w:t>комунікувати</w:t>
      </w:r>
      <w:proofErr w:type="spellEnd"/>
      <w:r>
        <w:t xml:space="preserve"> - це те, що робить ІТ-фахівців справжніми професіоналами.</w:t>
      </w:r>
      <w:r w:rsidR="00264534">
        <w:t xml:space="preserve"> </w:t>
      </w:r>
    </w:p>
    <w:p w14:paraId="0000000B" w14:textId="7001C50B" w:rsidR="00741FA7" w:rsidRDefault="00000000" w:rsidP="00AC33BB">
      <w:pPr>
        <w:widowControl w:val="0"/>
        <w:ind w:firstLine="709"/>
      </w:pPr>
      <w:r>
        <w:t xml:space="preserve">Вивчення мови програмування, такої як C, може сприяти розвитку </w:t>
      </w:r>
      <w:r>
        <w:lastRenderedPageBreak/>
        <w:t>різноманітних м'яких навичок, які можуть бути корисними не лише у програмуванні, але й у різних аспектах життя. Розглянемо основні з-поміж них:</w:t>
      </w:r>
    </w:p>
    <w:p w14:paraId="0000000C" w14:textId="77777777" w:rsidR="00741FA7" w:rsidRDefault="00000000" w:rsidP="00AC33B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r>
        <w:rPr>
          <w:b/>
          <w:color w:val="000000"/>
        </w:rPr>
        <w:t>Проблемне мислення (</w:t>
      </w:r>
      <w:proofErr w:type="spellStart"/>
      <w:r>
        <w:rPr>
          <w:b/>
          <w:color w:val="000000"/>
        </w:rPr>
        <w:t>Problem-solving</w:t>
      </w:r>
      <w:proofErr w:type="spellEnd"/>
      <w:r>
        <w:rPr>
          <w:b/>
          <w:color w:val="000000"/>
        </w:rPr>
        <w:t>)</w:t>
      </w:r>
      <w:r>
        <w:rPr>
          <w:color w:val="000000"/>
        </w:rPr>
        <w:t>: Під час програмування ІТ-фахівець постійно стикаєтеся з різними проблемами та завданнями, які потрібно вирішити. Це розвиває  здатність аналізувати проблеми та шукати ефективні шляхи їх вирішення.</w:t>
      </w:r>
    </w:p>
    <w:p w14:paraId="0000000D" w14:textId="77777777" w:rsidR="00741FA7" w:rsidRDefault="00000000" w:rsidP="00AC33B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</w:pPr>
      <w:r>
        <w:rPr>
          <w:b/>
          <w:color w:val="000000"/>
        </w:rPr>
        <w:t>Логічне мислення (</w:t>
      </w:r>
      <w:proofErr w:type="spellStart"/>
      <w:r>
        <w:rPr>
          <w:b/>
          <w:color w:val="000000"/>
        </w:rPr>
        <w:t>Logical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thinking</w:t>
      </w:r>
      <w:proofErr w:type="spellEnd"/>
      <w:r>
        <w:rPr>
          <w:b/>
          <w:color w:val="000000"/>
        </w:rPr>
        <w:t xml:space="preserve">): </w:t>
      </w:r>
      <w:r>
        <w:rPr>
          <w:color w:val="000000"/>
        </w:rPr>
        <w:t>Програмування вимагає від фахівця розуміння логічних концепцій та послідовності дій. Це сприяє розвитку логічного мислення та здатності до аналізу.</w:t>
      </w:r>
    </w:p>
    <w:p w14:paraId="0000000E" w14:textId="77777777" w:rsidR="00741FA7" w:rsidRDefault="00000000" w:rsidP="00AC33B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</w:pPr>
      <w:r>
        <w:rPr>
          <w:b/>
          <w:color w:val="000000"/>
        </w:rPr>
        <w:t>Терпіння (</w:t>
      </w:r>
      <w:proofErr w:type="spellStart"/>
      <w:r>
        <w:rPr>
          <w:b/>
          <w:color w:val="000000"/>
        </w:rPr>
        <w:t>Patience</w:t>
      </w:r>
      <w:proofErr w:type="spellEnd"/>
      <w:r>
        <w:rPr>
          <w:b/>
          <w:color w:val="000000"/>
        </w:rPr>
        <w:t xml:space="preserve">): </w:t>
      </w:r>
      <w:r>
        <w:rPr>
          <w:color w:val="000000"/>
        </w:rPr>
        <w:t>Програмування може бути складним, особливо на початкових етапах. Потрібно мати терпіння до:</w:t>
      </w:r>
    </w:p>
    <w:p w14:paraId="0000000F" w14:textId="56CB1172" w:rsidR="00741FA7" w:rsidRDefault="00000000" w:rsidP="00AC33BB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r>
        <w:rPr>
          <w:i/>
          <w:color w:val="000000"/>
        </w:rPr>
        <w:t>Виявлення та усунення помилок.</w:t>
      </w:r>
      <w:r>
        <w:rPr>
          <w:color w:val="000000"/>
        </w:rPr>
        <w:t xml:space="preserve"> Під час написання програм, імовірно, виникають численні проблеми. Їх вирішення може вимагати тривалого аналізу коду та терпіння для пошуку й усунення помилок</w:t>
      </w:r>
    </w:p>
    <w:p w14:paraId="00000010" w14:textId="5E0FF4B0" w:rsidR="00741FA7" w:rsidRDefault="00000000" w:rsidP="00AC33BB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r>
        <w:rPr>
          <w:i/>
          <w:color w:val="000000"/>
        </w:rPr>
        <w:t xml:space="preserve">Ефективного вирішення проблем. </w:t>
      </w:r>
      <w:r>
        <w:rPr>
          <w:color w:val="000000"/>
        </w:rPr>
        <w:t>Під час програмування  часто зустрічаються складні завдання та проблеми</w:t>
      </w:r>
      <w:r w:rsidR="00AC33BB">
        <w:rPr>
          <w:color w:val="000000"/>
        </w:rPr>
        <w:t xml:space="preserve">. </w:t>
      </w:r>
      <w:r>
        <w:rPr>
          <w:color w:val="000000"/>
        </w:rPr>
        <w:t>Процес вирішення цих проблем може зайняти час, і важливо мати терпіння, щоб не втратити мотивацію та продовжувати працювати над завданням.</w:t>
      </w:r>
    </w:p>
    <w:p w14:paraId="00000011" w14:textId="77777777" w:rsidR="00741FA7" w:rsidRDefault="00000000" w:rsidP="00AC33BB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r>
        <w:rPr>
          <w:i/>
          <w:color w:val="000000"/>
        </w:rPr>
        <w:t>Необхідності постійного вдосконалення.</w:t>
      </w:r>
      <w:r>
        <w:rPr>
          <w:color w:val="0D0D0D"/>
        </w:rPr>
        <w:t xml:space="preserve"> Вивчення мови програмування - це постійний процес. Пошук оптимальних рішень, тестування коду та вирішення проблем є невід'ємною його частиною. Терпіння допомагає в цьому процесі, дозволяючи продовжувати працювати, навіть коли здається, що прогрес повільний або затягується.</w:t>
      </w:r>
    </w:p>
    <w:p w14:paraId="705A2B6C" w14:textId="77777777" w:rsidR="00AC33BB" w:rsidRPr="00AC33BB" w:rsidRDefault="00000000" w:rsidP="00AC33BB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r w:rsidRPr="00AC33BB">
        <w:rPr>
          <w:i/>
          <w:color w:val="000000"/>
        </w:rPr>
        <w:t>Навчання через помилки.</w:t>
      </w:r>
      <w:r w:rsidRPr="00AC33BB">
        <w:rPr>
          <w:color w:val="0D0D0D"/>
        </w:rPr>
        <w:t xml:space="preserve"> В програмуванні майбутній ІТ-фахівець навчаєтеся не лише від успіхів, а й від невдач. Коли  код не працює, це може бути розчаруванням, але також є можливістю вчитися та зростати. Терпіння </w:t>
      </w:r>
      <w:r w:rsidR="00C93E9F" w:rsidRPr="00AC33BB">
        <w:rPr>
          <w:color w:val="0D0D0D"/>
        </w:rPr>
        <w:t>д</w:t>
      </w:r>
      <w:r w:rsidRPr="00AC33BB">
        <w:rPr>
          <w:color w:val="0D0D0D"/>
        </w:rPr>
        <w:t>опомагає  усвідомлювати цей процес навчання через помилки та продовжувати шукати рішення.</w:t>
      </w:r>
    </w:p>
    <w:p w14:paraId="00000013" w14:textId="3F0CFD32" w:rsidR="00741FA7" w:rsidRPr="00AC33BB" w:rsidRDefault="00000000" w:rsidP="00AC33BB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r w:rsidRPr="00AC33BB">
        <w:rPr>
          <w:i/>
          <w:color w:val="000000"/>
        </w:rPr>
        <w:t>Процесу вирішення складних задач</w:t>
      </w:r>
      <w:r w:rsidRPr="00AC33BB">
        <w:rPr>
          <w:b/>
          <w:i/>
          <w:color w:val="0D0D0D"/>
        </w:rPr>
        <w:t>.</w:t>
      </w:r>
      <w:r w:rsidRPr="00AC33BB">
        <w:rPr>
          <w:color w:val="0D0D0D"/>
        </w:rPr>
        <w:t xml:space="preserve"> Програмування часто передбачає розв'язання складних завдань і вирішення проблем, які можуть займати значний </w:t>
      </w:r>
      <w:r w:rsidRPr="00AC33BB">
        <w:rPr>
          <w:color w:val="0D0D0D"/>
        </w:rPr>
        <w:lastRenderedPageBreak/>
        <w:t>час і зусилля. Тривале вирішення проблеми або розробка складного алгоритму може вимагати великого терпіння та наполегливості, оскільки рішення може не з'явитися одразу.</w:t>
      </w:r>
    </w:p>
    <w:p w14:paraId="00000015" w14:textId="77777777" w:rsidR="00741FA7" w:rsidRDefault="00000000" w:rsidP="00AC33BB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r>
        <w:rPr>
          <w:i/>
          <w:color w:val="000000"/>
        </w:rPr>
        <w:t>Управлінню стресом і розчаруваннями.</w:t>
      </w:r>
      <w:r>
        <w:rPr>
          <w:color w:val="0D0D0D"/>
        </w:rPr>
        <w:t xml:space="preserve"> У програмуванні дуже поширені ситуації, коли код не працює. Розвиток навичок терпіння допомагає управляти стресом і розчаруваннями, які можуть виникнути в таких ситуаціях. Замість того, щоб здаватися або відчувати відчай, необхідно  вміти зберігати спокій та шукати шляхи вирішення проблеми.</w:t>
      </w:r>
    </w:p>
    <w:p w14:paraId="00000017" w14:textId="77777777" w:rsidR="00741FA7" w:rsidRDefault="00000000" w:rsidP="00AC33B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b/>
          <w:color w:val="000000"/>
        </w:rPr>
      </w:pPr>
      <w:r>
        <w:rPr>
          <w:b/>
          <w:color w:val="000000"/>
        </w:rPr>
        <w:t>Самостійність (</w:t>
      </w:r>
      <w:proofErr w:type="spellStart"/>
      <w:r>
        <w:rPr>
          <w:b/>
          <w:color w:val="000000"/>
        </w:rPr>
        <w:t>Independence</w:t>
      </w:r>
      <w:proofErr w:type="spellEnd"/>
      <w:r>
        <w:rPr>
          <w:b/>
          <w:color w:val="000000"/>
        </w:rPr>
        <w:t xml:space="preserve">): </w:t>
      </w:r>
      <w:r>
        <w:rPr>
          <w:color w:val="000000"/>
        </w:rPr>
        <w:t xml:space="preserve">Вивчення мови програмування вимагає самостійної роботи та здатності до самоосвіти. Фахівець </w:t>
      </w:r>
      <w:proofErr w:type="spellStart"/>
      <w:r>
        <w:rPr>
          <w:color w:val="000000"/>
        </w:rPr>
        <w:t>навчаєтесься</w:t>
      </w:r>
      <w:proofErr w:type="spellEnd"/>
      <w:r>
        <w:rPr>
          <w:color w:val="000000"/>
        </w:rPr>
        <w:t xml:space="preserve"> шукати відповіді та розв'язувати проблеми самостійно.</w:t>
      </w:r>
    </w:p>
    <w:p w14:paraId="00000018" w14:textId="77777777" w:rsidR="00741FA7" w:rsidRDefault="00000000" w:rsidP="00AC33B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</w:pPr>
      <w:r>
        <w:rPr>
          <w:b/>
          <w:color w:val="000000"/>
        </w:rPr>
        <w:t>Комунікаційні навички (</w:t>
      </w:r>
      <w:proofErr w:type="spellStart"/>
      <w:r>
        <w:rPr>
          <w:b/>
          <w:color w:val="000000"/>
        </w:rPr>
        <w:t>Communication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skills</w:t>
      </w:r>
      <w:proofErr w:type="spellEnd"/>
      <w:r>
        <w:rPr>
          <w:b/>
          <w:color w:val="000000"/>
        </w:rPr>
        <w:t xml:space="preserve">): </w:t>
      </w:r>
      <w:r>
        <w:rPr>
          <w:color w:val="000000"/>
        </w:rPr>
        <w:t>У процесі вивчення мови програмування часто виникає необхідність спілкуватися з іншими програмістами, шукати допомогу в інтернеті або навіть працювати в команді. Це сприяє розвитку комунікаційних навичок.</w:t>
      </w:r>
    </w:p>
    <w:p w14:paraId="00000019" w14:textId="77777777" w:rsidR="00741FA7" w:rsidRDefault="00000000" w:rsidP="00AC33B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b/>
          <w:color w:val="000000"/>
        </w:rPr>
      </w:pPr>
      <w:r>
        <w:rPr>
          <w:b/>
          <w:color w:val="000000"/>
        </w:rPr>
        <w:t>Творчість (</w:t>
      </w:r>
      <w:proofErr w:type="spellStart"/>
      <w:r>
        <w:rPr>
          <w:b/>
          <w:color w:val="000000"/>
        </w:rPr>
        <w:t>Creativity</w:t>
      </w:r>
      <w:proofErr w:type="spellEnd"/>
      <w:r>
        <w:rPr>
          <w:b/>
          <w:color w:val="000000"/>
        </w:rPr>
        <w:t xml:space="preserve">): </w:t>
      </w:r>
      <w:r>
        <w:rPr>
          <w:color w:val="000000"/>
        </w:rPr>
        <w:t>Під час розробки програм фахівець може знаходити різні шляхи вирішення проблеми або вдосконалення існуючого коду. Це сприяє розвитку його творчості та здатності до інновацій.</w:t>
      </w:r>
    </w:p>
    <w:p w14:paraId="0000001A" w14:textId="77777777" w:rsidR="00741FA7" w:rsidRDefault="00000000" w:rsidP="00AC33B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</w:pPr>
      <w:r>
        <w:rPr>
          <w:b/>
          <w:color w:val="000000"/>
        </w:rPr>
        <w:t>Організаційні навички (</w:t>
      </w:r>
      <w:proofErr w:type="spellStart"/>
      <w:r>
        <w:rPr>
          <w:b/>
          <w:color w:val="000000"/>
        </w:rPr>
        <w:t>Organization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skills</w:t>
      </w:r>
      <w:proofErr w:type="spellEnd"/>
      <w:r>
        <w:rPr>
          <w:b/>
          <w:color w:val="000000"/>
        </w:rPr>
        <w:t xml:space="preserve">): </w:t>
      </w:r>
      <w:r>
        <w:rPr>
          <w:color w:val="000000"/>
        </w:rPr>
        <w:t>Розробка програм вимагає організації коду й управління проектом. Це допомагає розвивати навички управління часом та ресурсами.</w:t>
      </w:r>
    </w:p>
    <w:p w14:paraId="0000001B" w14:textId="77777777" w:rsidR="00741FA7" w:rsidRDefault="00000000" w:rsidP="00AC33BB">
      <w:pPr>
        <w:widowControl w:val="0"/>
        <w:ind w:firstLine="709"/>
      </w:pPr>
      <w:r>
        <w:t>Отже, вивчення мови програмування C не лише допоможе  засвоїти конкретні технічні навички, а й сприятиме розвитку цілої низки м'яких навичок, які будуть корисними у  кар'єрі й особистому житті ІТ-фахівця.</w:t>
      </w:r>
    </w:p>
    <w:p w14:paraId="7C3122EE" w14:textId="77777777" w:rsidR="00AC33BB" w:rsidRDefault="00AC33BB" w:rsidP="00AC33BB">
      <w:pPr>
        <w:widowControl w:val="0"/>
        <w:ind w:firstLine="709"/>
        <w:jc w:val="center"/>
        <w:rPr>
          <w:b/>
        </w:rPr>
      </w:pPr>
    </w:p>
    <w:p w14:paraId="0000001D" w14:textId="252AF621" w:rsidR="00741FA7" w:rsidRPr="008C2B0B" w:rsidRDefault="00000000" w:rsidP="00AC33BB">
      <w:pPr>
        <w:widowControl w:val="0"/>
        <w:ind w:firstLine="709"/>
        <w:jc w:val="center"/>
        <w:rPr>
          <w:b/>
          <w:sz w:val="24"/>
          <w:szCs w:val="24"/>
        </w:rPr>
      </w:pPr>
      <w:r w:rsidRPr="008C2B0B">
        <w:rPr>
          <w:b/>
          <w:sz w:val="24"/>
          <w:szCs w:val="24"/>
        </w:rPr>
        <w:t>Література</w:t>
      </w:r>
    </w:p>
    <w:p w14:paraId="0000001E" w14:textId="2E49E61E" w:rsidR="00741FA7" w:rsidRDefault="00000000" w:rsidP="00AC33BB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Гура</w:t>
      </w:r>
      <w:proofErr w:type="spellEnd"/>
      <w:r>
        <w:rPr>
          <w:color w:val="000000"/>
          <w:sz w:val="24"/>
          <w:szCs w:val="24"/>
        </w:rPr>
        <w:t xml:space="preserve"> О. О. Особливості розвитку м’яких навичок студентів ІТ-спеціальностей засобами навчальних </w:t>
      </w:r>
      <w:proofErr w:type="spellStart"/>
      <w:r>
        <w:rPr>
          <w:color w:val="000000"/>
          <w:sz w:val="24"/>
          <w:szCs w:val="24"/>
        </w:rPr>
        <w:t>Scrum</w:t>
      </w:r>
      <w:proofErr w:type="spellEnd"/>
      <w:r>
        <w:rPr>
          <w:color w:val="000000"/>
          <w:sz w:val="24"/>
          <w:szCs w:val="24"/>
        </w:rPr>
        <w:t xml:space="preserve"> проектів. </w:t>
      </w:r>
      <w:proofErr w:type="spellStart"/>
      <w:r>
        <w:rPr>
          <w:color w:val="000000"/>
          <w:sz w:val="24"/>
          <w:szCs w:val="24"/>
        </w:rPr>
        <w:t>ScienceRise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Pedagogical</w:t>
      </w:r>
      <w:proofErr w:type="spellEnd"/>
      <w:r>
        <w:rPr>
          <w:color w:val="000000"/>
          <w:sz w:val="24"/>
          <w:szCs w:val="24"/>
        </w:rPr>
        <w:t xml:space="preserve"> Education.2019. № 4(31).С. 8–5.</w:t>
      </w:r>
    </w:p>
    <w:p w14:paraId="0000001F" w14:textId="77777777" w:rsidR="00741FA7" w:rsidRDefault="00000000" w:rsidP="00AC33BB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Anderson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Bruce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The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Most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In-Demand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Hard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and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Soft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Skills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of</w:t>
      </w:r>
      <w:proofErr w:type="spellEnd"/>
      <w:r>
        <w:rPr>
          <w:color w:val="000000"/>
          <w:sz w:val="24"/>
          <w:szCs w:val="24"/>
        </w:rPr>
        <w:t xml:space="preserve"> 2020. URL: https://business.linkedin.com/ </w:t>
      </w:r>
      <w:proofErr w:type="spellStart"/>
      <w:r>
        <w:rPr>
          <w:color w:val="000000"/>
          <w:sz w:val="24"/>
          <w:szCs w:val="24"/>
        </w:rPr>
        <w:t>talentsolutions</w:t>
      </w:r>
      <w:proofErr w:type="spellEnd"/>
      <w:r>
        <w:rPr>
          <w:color w:val="000000"/>
          <w:sz w:val="24"/>
          <w:szCs w:val="24"/>
        </w:rPr>
        <w:t xml:space="preserve">/ </w:t>
      </w:r>
      <w:proofErr w:type="spellStart"/>
      <w:r>
        <w:rPr>
          <w:color w:val="000000"/>
          <w:sz w:val="24"/>
          <w:szCs w:val="24"/>
        </w:rPr>
        <w:t>blog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trends-and-research</w:t>
      </w:r>
      <w:proofErr w:type="spellEnd"/>
      <w:r>
        <w:rPr>
          <w:color w:val="000000"/>
          <w:sz w:val="24"/>
          <w:szCs w:val="24"/>
        </w:rPr>
        <w:t>/ 2020/</w:t>
      </w:r>
      <w:proofErr w:type="spellStart"/>
      <w:r>
        <w:rPr>
          <w:color w:val="000000"/>
          <w:sz w:val="24"/>
          <w:szCs w:val="24"/>
        </w:rPr>
        <w:t>most-in-demand-hard-and-soft-skills</w:t>
      </w:r>
      <w:proofErr w:type="spellEnd"/>
      <w:r>
        <w:rPr>
          <w:color w:val="000000"/>
          <w:sz w:val="24"/>
          <w:szCs w:val="24"/>
        </w:rPr>
        <w:t xml:space="preserve"> (дата звернення: 15.07.202).</w:t>
      </w:r>
    </w:p>
    <w:sectPr w:rsidR="00741FA7"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92C80"/>
    <w:multiLevelType w:val="multilevel"/>
    <w:tmpl w:val="E738C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–"/>
      <w:lvlJc w:val="left"/>
      <w:pPr>
        <w:ind w:left="2160" w:hanging="360"/>
      </w:pPr>
      <w:rPr>
        <w:rFonts w:ascii="Quattrocento Sans" w:eastAsia="Quattrocento Sans" w:hAnsi="Quattrocento Sans" w:cs="Quattrocento Sans"/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6122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FA7"/>
    <w:rsid w:val="00264534"/>
    <w:rsid w:val="00741FA7"/>
    <w:rsid w:val="008C2B0B"/>
    <w:rsid w:val="00AC33BB"/>
    <w:rsid w:val="00C9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0B6B"/>
  <w15:docId w15:val="{75B8E389-9127-46CF-B6FB-CBCC4654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E9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C93E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0-0002-6489-39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5F819-1C75-46A0-98EA-F69875AB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3560</Words>
  <Characters>2030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Ірина  Михайлюк</cp:lastModifiedBy>
  <cp:revision>3</cp:revision>
  <dcterms:created xsi:type="dcterms:W3CDTF">2024-03-23T09:52:00Z</dcterms:created>
  <dcterms:modified xsi:type="dcterms:W3CDTF">2024-03-23T10:21:00Z</dcterms:modified>
</cp:coreProperties>
</file>